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91E" w:rsidRPr="00733006" w:rsidRDefault="0074391E" w:rsidP="0074391E">
      <w:pPr>
        <w:rPr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          </w:t>
      </w:r>
      <w:r w:rsidRPr="00733006">
        <w:rPr>
          <w:sz w:val="28"/>
          <w:szCs w:val="28"/>
        </w:rPr>
        <w:t>ЗАТВЕРДЖЕНО</w:t>
      </w:r>
    </w:p>
    <w:p w:rsidR="0074391E" w:rsidRPr="00733006" w:rsidRDefault="0074391E" w:rsidP="0074391E">
      <w:pPr>
        <w:jc w:val="center"/>
        <w:rPr>
          <w:sz w:val="28"/>
          <w:szCs w:val="28"/>
        </w:rPr>
      </w:pPr>
      <w:r w:rsidRPr="00733006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Р</w:t>
      </w:r>
      <w:r w:rsidRPr="00733006">
        <w:rPr>
          <w:sz w:val="28"/>
          <w:szCs w:val="28"/>
        </w:rPr>
        <w:t xml:space="preserve">озпорядження </w:t>
      </w:r>
      <w:r>
        <w:rPr>
          <w:sz w:val="28"/>
          <w:szCs w:val="28"/>
        </w:rPr>
        <w:t>голови</w:t>
      </w:r>
    </w:p>
    <w:p w:rsidR="0074391E" w:rsidRDefault="0074391E" w:rsidP="007439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733006">
        <w:rPr>
          <w:sz w:val="28"/>
          <w:szCs w:val="28"/>
        </w:rPr>
        <w:t>обласної державної</w:t>
      </w:r>
      <w:r>
        <w:rPr>
          <w:sz w:val="28"/>
          <w:szCs w:val="28"/>
        </w:rPr>
        <w:t xml:space="preserve"> </w:t>
      </w:r>
      <w:r w:rsidRPr="00733006">
        <w:rPr>
          <w:sz w:val="28"/>
          <w:szCs w:val="28"/>
        </w:rPr>
        <w:t>адміністрації</w:t>
      </w:r>
    </w:p>
    <w:p w:rsidR="0074391E" w:rsidRDefault="0074391E" w:rsidP="007439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18.01.2008 № 9</w:t>
      </w:r>
    </w:p>
    <w:p w:rsidR="0074391E" w:rsidRDefault="0074391E" w:rsidP="0074391E">
      <w:pPr>
        <w:ind w:left="5220" w:hanging="52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(у редакції розпорядження                                                                    голови обласної державної</w:t>
      </w:r>
    </w:p>
    <w:p w:rsidR="0074391E" w:rsidRDefault="0074391E" w:rsidP="007439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адміністрації</w:t>
      </w:r>
    </w:p>
    <w:p w:rsidR="0074391E" w:rsidRPr="00AB0226" w:rsidRDefault="0074391E" w:rsidP="0074391E">
      <w:pPr>
        <w:rPr>
          <w:spacing w:val="-20"/>
          <w:sz w:val="10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           </w:t>
      </w:r>
      <w:r w:rsidRPr="00AB0226">
        <w:rPr>
          <w:sz w:val="28"/>
          <w:szCs w:val="28"/>
        </w:rPr>
        <w:t>14.01.2009  № 8)</w:t>
      </w:r>
    </w:p>
    <w:p w:rsidR="0074391E" w:rsidRDefault="0074391E" w:rsidP="0074391E">
      <w:pPr>
        <w:jc w:val="center"/>
        <w:rPr>
          <w:spacing w:val="-20"/>
          <w:sz w:val="28"/>
          <w:szCs w:val="28"/>
        </w:rPr>
      </w:pPr>
    </w:p>
    <w:p w:rsidR="0074391E" w:rsidRPr="00470CBD" w:rsidRDefault="0074391E" w:rsidP="0074391E">
      <w:pPr>
        <w:jc w:val="center"/>
        <w:rPr>
          <w:sz w:val="28"/>
          <w:szCs w:val="28"/>
        </w:rPr>
      </w:pPr>
      <w:r w:rsidRPr="00470CBD">
        <w:rPr>
          <w:spacing w:val="-20"/>
          <w:sz w:val="28"/>
          <w:szCs w:val="28"/>
        </w:rPr>
        <w:t>Склад</w:t>
      </w:r>
    </w:p>
    <w:p w:rsidR="0074391E" w:rsidRDefault="0074391E" w:rsidP="0074391E">
      <w:pPr>
        <w:jc w:val="center"/>
        <w:rPr>
          <w:sz w:val="28"/>
          <w:szCs w:val="28"/>
        </w:rPr>
      </w:pPr>
      <w:r w:rsidRPr="00470CBD">
        <w:rPr>
          <w:sz w:val="28"/>
          <w:szCs w:val="28"/>
        </w:rPr>
        <w:t>колегії управління культури обласної державної адміністрації</w:t>
      </w:r>
    </w:p>
    <w:p w:rsidR="0074391E" w:rsidRPr="00470CBD" w:rsidRDefault="0074391E" w:rsidP="0074391E">
      <w:pPr>
        <w:jc w:val="center"/>
        <w:rPr>
          <w:sz w:val="28"/>
          <w:szCs w:val="28"/>
        </w:rPr>
      </w:pPr>
    </w:p>
    <w:tbl>
      <w:tblPr>
        <w:tblStyle w:val="TableGrid"/>
        <w:tblW w:w="10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1628"/>
        <w:gridCol w:w="4775"/>
        <w:gridCol w:w="497"/>
      </w:tblGrid>
      <w:tr w:rsidR="0074391E" w:rsidRPr="00470CBD" w:rsidTr="0074391E">
        <w:trPr>
          <w:trHeight w:val="754"/>
        </w:trPr>
        <w:tc>
          <w:tcPr>
            <w:tcW w:w="3168" w:type="dxa"/>
          </w:tcPr>
          <w:p w:rsidR="0074391E" w:rsidRPr="00470CBD" w:rsidRDefault="0074391E" w:rsidP="0074391E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ГОДЗЕНКО</w:t>
            </w:r>
            <w:r>
              <w:rPr>
                <w:sz w:val="28"/>
                <w:szCs w:val="28"/>
              </w:rPr>
              <w:br/>
            </w:r>
            <w:r w:rsidRPr="00470CBD">
              <w:rPr>
                <w:sz w:val="28"/>
                <w:szCs w:val="28"/>
              </w:rPr>
              <w:t>Володимир Дмитрович</w:t>
            </w:r>
          </w:p>
        </w:tc>
        <w:tc>
          <w:tcPr>
            <w:tcW w:w="6900" w:type="dxa"/>
            <w:gridSpan w:val="3"/>
          </w:tcPr>
          <w:p w:rsidR="0074391E" w:rsidRPr="00470CBD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начальник управління культури облдержадміністрації, голова колегії  </w:t>
            </w:r>
          </w:p>
        </w:tc>
      </w:tr>
      <w:tr w:rsidR="0074391E" w:rsidRPr="00470CBD" w:rsidTr="0074391E">
        <w:trPr>
          <w:trHeight w:val="1257"/>
        </w:trPr>
        <w:tc>
          <w:tcPr>
            <w:tcW w:w="3168" w:type="dxa"/>
          </w:tcPr>
          <w:p w:rsidR="0074391E" w:rsidRPr="00470CBD" w:rsidRDefault="0074391E" w:rsidP="0074391E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 xml:space="preserve">ФАСІЙ </w:t>
            </w:r>
            <w:r>
              <w:rPr>
                <w:sz w:val="28"/>
                <w:szCs w:val="28"/>
              </w:rPr>
              <w:br/>
            </w:r>
            <w:r w:rsidRPr="00470CBD">
              <w:rPr>
                <w:sz w:val="28"/>
                <w:szCs w:val="28"/>
              </w:rPr>
              <w:t>Геннадій Іванович</w:t>
            </w:r>
          </w:p>
        </w:tc>
        <w:tc>
          <w:tcPr>
            <w:tcW w:w="6900" w:type="dxa"/>
            <w:gridSpan w:val="3"/>
          </w:tcPr>
          <w:p w:rsidR="0074391E" w:rsidRPr="00470CBD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>заступник начальника – начальник відділу охорони культурної спадщини та культурної  політики управління культури облдерж</w:t>
            </w:r>
            <w:r>
              <w:rPr>
                <w:sz w:val="28"/>
                <w:szCs w:val="28"/>
              </w:rPr>
              <w:softHyphen/>
            </w:r>
            <w:r w:rsidRPr="00470CBD">
              <w:rPr>
                <w:sz w:val="28"/>
                <w:szCs w:val="28"/>
              </w:rPr>
              <w:t xml:space="preserve">адміністрації, заступник голови колегії </w:t>
            </w:r>
          </w:p>
        </w:tc>
      </w:tr>
      <w:tr w:rsidR="0074391E" w:rsidRPr="00470CBD" w:rsidTr="0074391E">
        <w:trPr>
          <w:trHeight w:val="1076"/>
        </w:trPr>
        <w:tc>
          <w:tcPr>
            <w:tcW w:w="3168" w:type="dxa"/>
          </w:tcPr>
          <w:p w:rsidR="0074391E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ГРИШПАК</w:t>
            </w:r>
          </w:p>
          <w:p w:rsidR="0074391E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Володимирівна</w:t>
            </w:r>
          </w:p>
          <w:p w:rsidR="0074391E" w:rsidRPr="00470CBD" w:rsidRDefault="0074391E" w:rsidP="0074391E">
            <w:pPr>
              <w:rPr>
                <w:sz w:val="28"/>
                <w:szCs w:val="28"/>
              </w:rPr>
            </w:pPr>
          </w:p>
        </w:tc>
        <w:tc>
          <w:tcPr>
            <w:tcW w:w="6900" w:type="dxa"/>
            <w:gridSpan w:val="3"/>
          </w:tcPr>
          <w:p w:rsidR="0074391E" w:rsidRPr="00470CBD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>головний спеціаліст відділу охорони культурної спадщини та культурної  політики управління культури облдержадміністрації, секретар колегії</w:t>
            </w:r>
          </w:p>
        </w:tc>
      </w:tr>
      <w:tr w:rsidR="0074391E" w:rsidRPr="00470CBD" w:rsidTr="0074391E">
        <w:trPr>
          <w:trHeight w:val="481"/>
        </w:trPr>
        <w:tc>
          <w:tcPr>
            <w:tcW w:w="10068" w:type="dxa"/>
            <w:gridSpan w:val="4"/>
            <w:vAlign w:val="center"/>
          </w:tcPr>
          <w:p w:rsidR="0074391E" w:rsidRPr="00470CBD" w:rsidRDefault="0074391E" w:rsidP="0074391E">
            <w:pPr>
              <w:jc w:val="center"/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Члени колегії</w:t>
            </w:r>
            <w:r>
              <w:rPr>
                <w:sz w:val="28"/>
                <w:szCs w:val="28"/>
              </w:rPr>
              <w:t>:</w:t>
            </w:r>
          </w:p>
        </w:tc>
      </w:tr>
      <w:tr w:rsidR="0074391E" w:rsidRPr="00470CBD" w:rsidTr="0074391E">
        <w:trPr>
          <w:trHeight w:val="921"/>
        </w:trPr>
        <w:tc>
          <w:tcPr>
            <w:tcW w:w="3168" w:type="dxa"/>
          </w:tcPr>
          <w:p w:rsidR="0074391E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</w:t>
            </w:r>
          </w:p>
          <w:p w:rsidR="0074391E" w:rsidRPr="00470CBD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Хомівна</w:t>
            </w:r>
          </w:p>
        </w:tc>
        <w:tc>
          <w:tcPr>
            <w:tcW w:w="6900" w:type="dxa"/>
            <w:gridSpan w:val="3"/>
          </w:tcPr>
          <w:p w:rsidR="0074391E" w:rsidRPr="00470CBD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начальник відділу </w:t>
            </w:r>
            <w:r>
              <w:rPr>
                <w:sz w:val="28"/>
                <w:szCs w:val="28"/>
              </w:rPr>
              <w:t>соціокультурної діяльності, планування, обліку та звітності управління культури</w:t>
            </w:r>
            <w:r w:rsidRPr="00470CBD">
              <w:rPr>
                <w:sz w:val="28"/>
                <w:szCs w:val="28"/>
              </w:rPr>
              <w:t xml:space="preserve"> облдержадміністрації  </w:t>
            </w:r>
          </w:p>
        </w:tc>
      </w:tr>
      <w:tr w:rsidR="0074391E" w:rsidRPr="00470CBD" w:rsidTr="0074391E">
        <w:trPr>
          <w:trHeight w:val="690"/>
        </w:trPr>
        <w:tc>
          <w:tcPr>
            <w:tcW w:w="3168" w:type="dxa"/>
          </w:tcPr>
          <w:p w:rsidR="0074391E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</w:t>
            </w:r>
          </w:p>
          <w:p w:rsidR="0074391E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Миколайович</w:t>
            </w:r>
          </w:p>
        </w:tc>
        <w:tc>
          <w:tcPr>
            <w:tcW w:w="6900" w:type="dxa"/>
            <w:gridSpan w:val="3"/>
          </w:tcPr>
          <w:p w:rsidR="0074391E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Полтавського музичного училища </w:t>
            </w:r>
            <w:r>
              <w:rPr>
                <w:sz w:val="28"/>
                <w:szCs w:val="28"/>
              </w:rPr>
              <w:br/>
              <w:t>ім. М.В. Лисенка  (за згодою)</w:t>
            </w:r>
          </w:p>
        </w:tc>
      </w:tr>
      <w:tr w:rsidR="0074391E" w:rsidRPr="00470CBD" w:rsidTr="0074391E">
        <w:trPr>
          <w:trHeight w:val="890"/>
        </w:trPr>
        <w:tc>
          <w:tcPr>
            <w:tcW w:w="3168" w:type="dxa"/>
          </w:tcPr>
          <w:p w:rsidR="0074391E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ЖОРНОВИЙ</w:t>
            </w:r>
          </w:p>
          <w:p w:rsidR="0074391E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Іванович</w:t>
            </w:r>
          </w:p>
        </w:tc>
        <w:tc>
          <w:tcPr>
            <w:tcW w:w="6900" w:type="dxa"/>
            <w:gridSpan w:val="3"/>
          </w:tcPr>
          <w:p w:rsidR="0074391E" w:rsidRPr="000332C2" w:rsidRDefault="0074391E" w:rsidP="0074391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 Комунального підприємства культури і мистецтв „Полтавська обласна </w:t>
            </w:r>
            <w:proofErr w:type="spellStart"/>
            <w:r>
              <w:rPr>
                <w:sz w:val="28"/>
                <w:szCs w:val="28"/>
              </w:rPr>
              <w:t>філармонія”</w:t>
            </w:r>
            <w:proofErr w:type="spellEnd"/>
            <w:r>
              <w:rPr>
                <w:sz w:val="28"/>
                <w:szCs w:val="28"/>
              </w:rPr>
              <w:t xml:space="preserve">  (за згодою)</w:t>
            </w:r>
          </w:p>
        </w:tc>
      </w:tr>
      <w:tr w:rsidR="0074391E" w:rsidRPr="00470CBD" w:rsidTr="0074391E">
        <w:trPr>
          <w:trHeight w:val="644"/>
        </w:trPr>
        <w:tc>
          <w:tcPr>
            <w:tcW w:w="3168" w:type="dxa"/>
          </w:tcPr>
          <w:p w:rsidR="0074391E" w:rsidRPr="00470CBD" w:rsidRDefault="0074391E" w:rsidP="0074391E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 xml:space="preserve">ЗЕЛЕНСЬКА </w:t>
            </w:r>
          </w:p>
          <w:p w:rsidR="0074391E" w:rsidRPr="00470CBD" w:rsidRDefault="0074391E" w:rsidP="0074391E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Тетяна Іванівна</w:t>
            </w:r>
          </w:p>
        </w:tc>
        <w:tc>
          <w:tcPr>
            <w:tcW w:w="6900" w:type="dxa"/>
            <w:gridSpan w:val="3"/>
          </w:tcPr>
          <w:p w:rsidR="0074391E" w:rsidRPr="00470CBD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>директор обласної універсальної наукової бібліотеки ім. І.П.Котляревського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74391E" w:rsidRPr="00470CBD" w:rsidTr="0074391E">
        <w:trPr>
          <w:trHeight w:val="900"/>
        </w:trPr>
        <w:tc>
          <w:tcPr>
            <w:tcW w:w="3168" w:type="dxa"/>
          </w:tcPr>
          <w:p w:rsidR="0074391E" w:rsidRPr="00470CBD" w:rsidRDefault="0074391E" w:rsidP="0074391E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КОВТУН</w:t>
            </w:r>
          </w:p>
          <w:p w:rsidR="0074391E" w:rsidRPr="00470CBD" w:rsidRDefault="0074391E" w:rsidP="0074391E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Ліна Федорівна</w:t>
            </w:r>
          </w:p>
        </w:tc>
        <w:tc>
          <w:tcPr>
            <w:tcW w:w="6900" w:type="dxa"/>
            <w:gridSpan w:val="3"/>
          </w:tcPr>
          <w:p w:rsidR="0074391E" w:rsidRPr="00470CBD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Комунальної установи „Обласний Центр</w:t>
            </w:r>
            <w:r w:rsidRPr="00470CBD">
              <w:rPr>
                <w:sz w:val="28"/>
                <w:szCs w:val="28"/>
              </w:rPr>
              <w:t xml:space="preserve"> народної творчості </w:t>
            </w:r>
            <w:r>
              <w:rPr>
                <w:sz w:val="28"/>
                <w:szCs w:val="28"/>
              </w:rPr>
              <w:t xml:space="preserve">та культурно-освітньої </w:t>
            </w:r>
            <w:proofErr w:type="spellStart"/>
            <w:r>
              <w:rPr>
                <w:sz w:val="28"/>
                <w:szCs w:val="28"/>
              </w:rPr>
              <w:t>роботи”</w:t>
            </w:r>
            <w:proofErr w:type="spellEnd"/>
            <w:r>
              <w:rPr>
                <w:sz w:val="28"/>
                <w:szCs w:val="28"/>
              </w:rPr>
              <w:t xml:space="preserve"> (за згодою) </w:t>
            </w:r>
          </w:p>
        </w:tc>
      </w:tr>
      <w:tr w:rsidR="0074391E" w:rsidRPr="00470CBD" w:rsidTr="0074391E">
        <w:trPr>
          <w:trHeight w:val="654"/>
        </w:trPr>
        <w:tc>
          <w:tcPr>
            <w:tcW w:w="3168" w:type="dxa"/>
          </w:tcPr>
          <w:p w:rsidR="0074391E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ПОЛІЄНКО</w:t>
            </w:r>
          </w:p>
          <w:p w:rsidR="0074391E" w:rsidRPr="00470CBD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Володимирівна</w:t>
            </w:r>
          </w:p>
        </w:tc>
        <w:tc>
          <w:tcPr>
            <w:tcW w:w="6900" w:type="dxa"/>
            <w:gridSpan w:val="3"/>
          </w:tcPr>
          <w:p w:rsidR="0074391E" w:rsidRPr="00470CBD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культури Полтавського міськвиконкому (за згодою)</w:t>
            </w:r>
          </w:p>
        </w:tc>
      </w:tr>
      <w:tr w:rsidR="0074391E" w:rsidRPr="00470CBD" w:rsidTr="0074391E">
        <w:trPr>
          <w:trHeight w:val="716"/>
        </w:trPr>
        <w:tc>
          <w:tcPr>
            <w:tcW w:w="3168" w:type="dxa"/>
          </w:tcPr>
          <w:p w:rsidR="0074391E" w:rsidRPr="00470CBD" w:rsidRDefault="0074391E" w:rsidP="0074391E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ТЯГНИРЯДНО</w:t>
            </w:r>
          </w:p>
          <w:p w:rsidR="0074391E" w:rsidRPr="00470CBD" w:rsidRDefault="0074391E" w:rsidP="0074391E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Леонід Антонович</w:t>
            </w:r>
          </w:p>
        </w:tc>
        <w:tc>
          <w:tcPr>
            <w:tcW w:w="6900" w:type="dxa"/>
            <w:gridSpan w:val="3"/>
          </w:tcPr>
          <w:p w:rsidR="0074391E" w:rsidRPr="00470CBD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начальник відділу культури </w:t>
            </w:r>
            <w:r>
              <w:rPr>
                <w:sz w:val="28"/>
                <w:szCs w:val="28"/>
              </w:rPr>
              <w:t xml:space="preserve">і туризму </w:t>
            </w:r>
            <w:r w:rsidRPr="00470CBD">
              <w:rPr>
                <w:sz w:val="28"/>
                <w:szCs w:val="28"/>
              </w:rPr>
              <w:t>Полтавської райдержадміністрації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4391E" w:rsidRPr="00470CBD" w:rsidTr="0074391E">
        <w:tc>
          <w:tcPr>
            <w:tcW w:w="3168" w:type="dxa"/>
          </w:tcPr>
          <w:p w:rsidR="0074391E" w:rsidRPr="00470CBD" w:rsidRDefault="0074391E" w:rsidP="0074391E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 xml:space="preserve">ФЕСИК </w:t>
            </w:r>
          </w:p>
          <w:p w:rsidR="0074391E" w:rsidRPr="00470CBD" w:rsidRDefault="0074391E" w:rsidP="0074391E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Катерина Борисівна</w:t>
            </w:r>
          </w:p>
        </w:tc>
        <w:tc>
          <w:tcPr>
            <w:tcW w:w="6900" w:type="dxa"/>
            <w:gridSpan w:val="3"/>
          </w:tcPr>
          <w:p w:rsidR="0074391E" w:rsidRPr="00470CBD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>директор Полтавського краєзнавчого музею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(за згодою)</w:t>
            </w:r>
            <w:r>
              <w:rPr>
                <w:sz w:val="28"/>
                <w:szCs w:val="28"/>
              </w:rPr>
              <w:br/>
            </w:r>
          </w:p>
        </w:tc>
      </w:tr>
      <w:tr w:rsidR="0074391E" w:rsidTr="00743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7" w:type="dxa"/>
          <w:trHeight w:val="749"/>
        </w:trPr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391E" w:rsidRDefault="0074391E" w:rsidP="0074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- керівник </w:t>
            </w:r>
            <w:r>
              <w:rPr>
                <w:sz w:val="28"/>
                <w:szCs w:val="28"/>
              </w:rPr>
              <w:br/>
              <w:t xml:space="preserve">апарату облдержадміністрації 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:rsidR="0074391E" w:rsidRDefault="0074391E" w:rsidP="0074391E">
            <w:pPr>
              <w:ind w:left="20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С.А. Соловей</w:t>
            </w:r>
          </w:p>
        </w:tc>
      </w:tr>
    </w:tbl>
    <w:p w:rsidR="00F870F7" w:rsidRDefault="00F870F7"/>
    <w:sectPr w:rsidR="00F870F7" w:rsidSect="0074391E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391E"/>
    <w:rsid w:val="000D2F32"/>
    <w:rsid w:val="0026315A"/>
    <w:rsid w:val="00514504"/>
    <w:rsid w:val="0074391E"/>
    <w:rsid w:val="00EC6895"/>
    <w:rsid w:val="00F870F7"/>
    <w:rsid w:val="00FC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70142-7513-4B09-B7B3-691FE7E2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91E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4391E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ЗАТВЕРДЖЕНО</vt:lpstr>
    </vt:vector>
  </TitlesOfParts>
  <Company>MoBIL GROUP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2023-06-08T13:22:00Z</dcterms:created>
  <dcterms:modified xsi:type="dcterms:W3CDTF">2023-06-08T13:22:00Z</dcterms:modified>
</cp:coreProperties>
</file>