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98B" w:rsidRDefault="002F298B" w:rsidP="002F298B">
      <w:pPr>
        <w:tabs>
          <w:tab w:val="left" w:pos="6240"/>
        </w:tabs>
        <w:rPr>
          <w:sz w:val="28"/>
        </w:rPr>
      </w:pPr>
    </w:p>
    <w:p w:rsidR="002F298B" w:rsidRDefault="002F298B" w:rsidP="002F298B">
      <w:pPr>
        <w:spacing w:before="60" w:after="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ЗАТВЕРДЖЕНО</w:t>
      </w:r>
    </w:p>
    <w:p w:rsidR="002F298B" w:rsidRDefault="002F298B" w:rsidP="002F298B">
      <w:pPr>
        <w:tabs>
          <w:tab w:val="left" w:pos="6450"/>
          <w:tab w:val="right" w:pos="980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Розпорядження голови </w:t>
      </w:r>
    </w:p>
    <w:p w:rsidR="002F298B" w:rsidRDefault="002F298B" w:rsidP="002F29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D61AB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      облдержадміністрації </w:t>
      </w:r>
    </w:p>
    <w:p w:rsidR="002F298B" w:rsidRPr="003D2868" w:rsidRDefault="002F298B" w:rsidP="002F29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18.04.2011 №162 </w:t>
      </w:r>
    </w:p>
    <w:p w:rsidR="002F298B" w:rsidRDefault="002F298B" w:rsidP="002F298B">
      <w:pPr>
        <w:rPr>
          <w:b/>
          <w:sz w:val="32"/>
          <w:szCs w:val="32"/>
        </w:rPr>
      </w:pPr>
    </w:p>
    <w:p w:rsidR="002F298B" w:rsidRPr="00281D60" w:rsidRDefault="002F298B" w:rsidP="002F298B">
      <w:pPr>
        <w:jc w:val="center"/>
        <w:rPr>
          <w:sz w:val="32"/>
          <w:szCs w:val="32"/>
        </w:rPr>
      </w:pPr>
      <w:r w:rsidRPr="00281D60">
        <w:rPr>
          <w:sz w:val="32"/>
          <w:szCs w:val="32"/>
        </w:rPr>
        <w:t>Склад</w:t>
      </w:r>
    </w:p>
    <w:p w:rsidR="002F298B" w:rsidRDefault="002F298B" w:rsidP="002F29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обласної </w:t>
      </w:r>
      <w:r w:rsidRPr="00622927">
        <w:rPr>
          <w:sz w:val="28"/>
          <w:szCs w:val="28"/>
        </w:rPr>
        <w:t>к</w:t>
      </w:r>
      <w:r w:rsidRPr="001D7385">
        <w:rPr>
          <w:sz w:val="28"/>
          <w:szCs w:val="28"/>
        </w:rPr>
        <w:t>омісії</w:t>
      </w:r>
      <w:r>
        <w:rPr>
          <w:sz w:val="28"/>
          <w:szCs w:val="28"/>
        </w:rPr>
        <w:t xml:space="preserve"> для проведення конкурсного відбору щодо здійснення часткового відшкодування з обласного бюджету відсоткових ставок за кредитами, залученими суб’єктами малого і середнього підприємництва</w:t>
      </w:r>
    </w:p>
    <w:p w:rsidR="002F298B" w:rsidRDefault="002F298B" w:rsidP="002F29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реалізації інвестиційних проектів</w:t>
      </w:r>
    </w:p>
    <w:p w:rsidR="002F298B" w:rsidRDefault="002F298B" w:rsidP="002F298B">
      <w:pPr>
        <w:jc w:val="center"/>
        <w:rPr>
          <w:sz w:val="28"/>
          <w:szCs w:val="28"/>
        </w:rPr>
      </w:pPr>
    </w:p>
    <w:tbl>
      <w:tblPr>
        <w:tblStyle w:val="TableGrid"/>
        <w:tblW w:w="94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67"/>
        <w:gridCol w:w="314"/>
        <w:gridCol w:w="5446"/>
      </w:tblGrid>
      <w:tr w:rsidR="002F298B" w:rsidRPr="0011344A">
        <w:trPr>
          <w:jc w:val="center"/>
        </w:trPr>
        <w:tc>
          <w:tcPr>
            <w:tcW w:w="3667" w:type="dxa"/>
          </w:tcPr>
          <w:p w:rsidR="002F298B" w:rsidRPr="0011344A" w:rsidRDefault="002F298B" w:rsidP="002F298B">
            <w:pPr>
              <w:rPr>
                <w:sz w:val="28"/>
                <w:szCs w:val="28"/>
              </w:rPr>
            </w:pPr>
            <w:r w:rsidRPr="0011344A">
              <w:rPr>
                <w:sz w:val="28"/>
                <w:szCs w:val="28"/>
              </w:rPr>
              <w:t>Адамович</w:t>
            </w:r>
          </w:p>
          <w:p w:rsidR="002F298B" w:rsidRPr="0011344A" w:rsidRDefault="002F298B" w:rsidP="002F298B">
            <w:pPr>
              <w:rPr>
                <w:szCs w:val="28"/>
              </w:rPr>
            </w:pPr>
            <w:r w:rsidRPr="0011344A">
              <w:rPr>
                <w:sz w:val="28"/>
                <w:szCs w:val="28"/>
              </w:rPr>
              <w:t>Олена Євгенівна</w:t>
            </w:r>
          </w:p>
        </w:tc>
        <w:tc>
          <w:tcPr>
            <w:tcW w:w="314" w:type="dxa"/>
          </w:tcPr>
          <w:p w:rsidR="002F298B" w:rsidRPr="0011344A" w:rsidRDefault="002F298B" w:rsidP="002F298B">
            <w:pPr>
              <w:jc w:val="right"/>
              <w:rPr>
                <w:sz w:val="28"/>
                <w:szCs w:val="28"/>
              </w:rPr>
            </w:pPr>
            <w:r w:rsidRPr="0011344A">
              <w:rPr>
                <w:sz w:val="28"/>
                <w:szCs w:val="28"/>
              </w:rPr>
              <w:t>-</w:t>
            </w:r>
          </w:p>
        </w:tc>
        <w:tc>
          <w:tcPr>
            <w:tcW w:w="5446" w:type="dxa"/>
          </w:tcPr>
          <w:p w:rsidR="002F298B" w:rsidRPr="0011344A" w:rsidRDefault="002F298B" w:rsidP="002F298B">
            <w:pPr>
              <w:jc w:val="both"/>
              <w:rPr>
                <w:sz w:val="28"/>
                <w:szCs w:val="28"/>
              </w:rPr>
            </w:pPr>
            <w:r w:rsidRPr="0011344A">
              <w:rPr>
                <w:sz w:val="28"/>
                <w:szCs w:val="28"/>
              </w:rPr>
              <w:t>заступник голови облдержадміністрації,</w:t>
            </w:r>
            <w:r>
              <w:rPr>
                <w:sz w:val="28"/>
                <w:szCs w:val="28"/>
              </w:rPr>
              <w:t xml:space="preserve"> </w:t>
            </w:r>
          </w:p>
          <w:p w:rsidR="002F298B" w:rsidRDefault="002F298B" w:rsidP="002F298B">
            <w:pPr>
              <w:jc w:val="both"/>
              <w:rPr>
                <w:sz w:val="28"/>
                <w:szCs w:val="28"/>
              </w:rPr>
            </w:pPr>
            <w:r w:rsidRPr="0011344A">
              <w:rPr>
                <w:sz w:val="28"/>
                <w:szCs w:val="28"/>
              </w:rPr>
              <w:t>голова комісії</w:t>
            </w:r>
          </w:p>
          <w:p w:rsidR="002F298B" w:rsidRPr="0011344A" w:rsidRDefault="002F298B" w:rsidP="002F298B">
            <w:pPr>
              <w:jc w:val="both"/>
              <w:rPr>
                <w:szCs w:val="28"/>
              </w:rPr>
            </w:pPr>
          </w:p>
        </w:tc>
      </w:tr>
      <w:tr w:rsidR="002F298B" w:rsidRPr="0011344A">
        <w:trPr>
          <w:trHeight w:val="839"/>
          <w:jc w:val="center"/>
        </w:trPr>
        <w:tc>
          <w:tcPr>
            <w:tcW w:w="3667" w:type="dxa"/>
          </w:tcPr>
          <w:p w:rsidR="002F298B" w:rsidRPr="0011344A" w:rsidRDefault="002F298B" w:rsidP="002F298B">
            <w:pPr>
              <w:rPr>
                <w:sz w:val="28"/>
                <w:szCs w:val="28"/>
              </w:rPr>
            </w:pPr>
            <w:proofErr w:type="spellStart"/>
            <w:r w:rsidRPr="0011344A">
              <w:rPr>
                <w:sz w:val="28"/>
                <w:szCs w:val="28"/>
              </w:rPr>
              <w:t>Полупан</w:t>
            </w:r>
            <w:proofErr w:type="spellEnd"/>
            <w:r w:rsidRPr="0011344A">
              <w:rPr>
                <w:sz w:val="28"/>
                <w:szCs w:val="28"/>
              </w:rPr>
              <w:t xml:space="preserve"> </w:t>
            </w:r>
          </w:p>
          <w:p w:rsidR="002F298B" w:rsidRPr="0011344A" w:rsidRDefault="002F298B" w:rsidP="002F298B">
            <w:pPr>
              <w:rPr>
                <w:sz w:val="28"/>
                <w:szCs w:val="28"/>
              </w:rPr>
            </w:pPr>
            <w:r w:rsidRPr="0011344A">
              <w:rPr>
                <w:sz w:val="28"/>
                <w:szCs w:val="28"/>
              </w:rPr>
              <w:t>Олександр Анатолійович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4" w:type="dxa"/>
          </w:tcPr>
          <w:p w:rsidR="002F298B" w:rsidRPr="0011344A" w:rsidRDefault="002F298B" w:rsidP="002F298B">
            <w:pPr>
              <w:jc w:val="right"/>
              <w:rPr>
                <w:sz w:val="28"/>
                <w:szCs w:val="28"/>
              </w:rPr>
            </w:pPr>
            <w:r w:rsidRPr="0011344A">
              <w:rPr>
                <w:sz w:val="28"/>
                <w:szCs w:val="28"/>
              </w:rPr>
              <w:t>-</w:t>
            </w:r>
          </w:p>
        </w:tc>
        <w:tc>
          <w:tcPr>
            <w:tcW w:w="5446" w:type="dxa"/>
            <w:vAlign w:val="center"/>
          </w:tcPr>
          <w:p w:rsidR="002F298B" w:rsidRDefault="002F298B" w:rsidP="002F298B">
            <w:pPr>
              <w:jc w:val="both"/>
              <w:rPr>
                <w:sz w:val="28"/>
                <w:szCs w:val="28"/>
              </w:rPr>
            </w:pPr>
            <w:r w:rsidRPr="0011344A">
              <w:rPr>
                <w:sz w:val="28"/>
                <w:szCs w:val="28"/>
              </w:rPr>
              <w:t>виконуючий обов’язки</w:t>
            </w:r>
            <w:r>
              <w:rPr>
                <w:sz w:val="28"/>
                <w:szCs w:val="28"/>
              </w:rPr>
              <w:t xml:space="preserve"> </w:t>
            </w:r>
            <w:r w:rsidRPr="0011344A">
              <w:rPr>
                <w:sz w:val="28"/>
                <w:szCs w:val="28"/>
              </w:rPr>
              <w:t xml:space="preserve">начальника Головного </w:t>
            </w:r>
            <w:smartTag w:uri="urn:schemas-microsoft-com:office:smarttags" w:element="PersonName">
              <w:smartTagPr>
                <w:attr w:name="ProductID" w:val="управління економіки"/>
              </w:smartTagPr>
              <w:r w:rsidRPr="0011344A">
                <w:rPr>
                  <w:sz w:val="28"/>
                  <w:szCs w:val="28"/>
                </w:rPr>
                <w:t>управління економіки</w:t>
              </w:r>
            </w:smartTag>
            <w:r w:rsidRPr="0011344A">
              <w:rPr>
                <w:sz w:val="28"/>
                <w:szCs w:val="28"/>
              </w:rPr>
              <w:t xml:space="preserve"> облдержадміністрації</w:t>
            </w:r>
            <w:r>
              <w:rPr>
                <w:sz w:val="28"/>
                <w:szCs w:val="28"/>
              </w:rPr>
              <w:t>, заступник голови комісії</w:t>
            </w:r>
          </w:p>
          <w:p w:rsidR="002F298B" w:rsidRPr="0011344A" w:rsidRDefault="002F298B" w:rsidP="002F298B">
            <w:pPr>
              <w:jc w:val="both"/>
              <w:rPr>
                <w:sz w:val="28"/>
                <w:szCs w:val="28"/>
              </w:rPr>
            </w:pPr>
          </w:p>
        </w:tc>
      </w:tr>
      <w:tr w:rsidR="002F298B" w:rsidRPr="0011344A">
        <w:trPr>
          <w:jc w:val="center"/>
        </w:trPr>
        <w:tc>
          <w:tcPr>
            <w:tcW w:w="3667" w:type="dxa"/>
          </w:tcPr>
          <w:p w:rsidR="002F298B" w:rsidRPr="0011344A" w:rsidRDefault="002F298B" w:rsidP="002F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Пономаренко</w:t>
            </w:r>
          </w:p>
          <w:p w:rsidR="002F298B" w:rsidRPr="0011344A" w:rsidRDefault="002F298B" w:rsidP="002F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</w:t>
            </w:r>
            <w:r w:rsidRPr="0011344A"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>Васил</w:t>
            </w:r>
            <w:r w:rsidRPr="0011344A">
              <w:rPr>
                <w:sz w:val="28"/>
                <w:szCs w:val="28"/>
              </w:rPr>
              <w:t>івна</w:t>
            </w:r>
          </w:p>
        </w:tc>
        <w:tc>
          <w:tcPr>
            <w:tcW w:w="314" w:type="dxa"/>
          </w:tcPr>
          <w:p w:rsidR="002F298B" w:rsidRPr="0011344A" w:rsidRDefault="002F298B" w:rsidP="002F298B">
            <w:pPr>
              <w:jc w:val="right"/>
              <w:rPr>
                <w:sz w:val="28"/>
                <w:szCs w:val="28"/>
              </w:rPr>
            </w:pPr>
            <w:r w:rsidRPr="0011344A">
              <w:rPr>
                <w:sz w:val="28"/>
                <w:szCs w:val="28"/>
              </w:rPr>
              <w:t>-</w:t>
            </w:r>
          </w:p>
        </w:tc>
        <w:tc>
          <w:tcPr>
            <w:tcW w:w="5446" w:type="dxa"/>
          </w:tcPr>
          <w:p w:rsidR="002F298B" w:rsidRDefault="002F298B" w:rsidP="002F298B">
            <w:pPr>
              <w:jc w:val="both"/>
              <w:rPr>
                <w:sz w:val="28"/>
                <w:szCs w:val="28"/>
              </w:rPr>
            </w:pPr>
            <w:r w:rsidRPr="0011344A">
              <w:rPr>
                <w:sz w:val="28"/>
                <w:szCs w:val="28"/>
              </w:rPr>
              <w:t xml:space="preserve">головний спеціаліст відділу </w:t>
            </w:r>
            <w:proofErr w:type="spellStart"/>
            <w:r w:rsidRPr="0011344A">
              <w:rPr>
                <w:sz w:val="28"/>
                <w:szCs w:val="28"/>
              </w:rPr>
              <w:t>ін</w:t>
            </w:r>
            <w:r>
              <w:rPr>
                <w:sz w:val="28"/>
                <w:szCs w:val="28"/>
              </w:rPr>
              <w:t>вестиці</w:t>
            </w:r>
            <w:r w:rsidRPr="0011344A">
              <w:rPr>
                <w:sz w:val="28"/>
                <w:szCs w:val="28"/>
              </w:rPr>
              <w:t>йно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1344A">
              <w:rPr>
                <w:sz w:val="28"/>
                <w:szCs w:val="28"/>
              </w:rPr>
              <w:t>- ін</w:t>
            </w:r>
            <w:r>
              <w:rPr>
                <w:sz w:val="28"/>
                <w:szCs w:val="28"/>
              </w:rPr>
              <w:t>новаційної</w:t>
            </w:r>
            <w:r w:rsidRPr="0011344A">
              <w:rPr>
                <w:sz w:val="28"/>
                <w:szCs w:val="28"/>
              </w:rPr>
              <w:t xml:space="preserve"> політики та супроводу інвестиційних проектів Головного </w:t>
            </w:r>
            <w:smartTag w:uri="urn:schemas-microsoft-com:office:smarttags" w:element="PersonName">
              <w:smartTagPr>
                <w:attr w:name="ProductID" w:val="управління економіки"/>
              </w:smartTagPr>
              <w:r w:rsidRPr="0011344A">
                <w:rPr>
                  <w:sz w:val="28"/>
                  <w:szCs w:val="28"/>
                </w:rPr>
                <w:t>управління економіки</w:t>
              </w:r>
            </w:smartTag>
            <w:r w:rsidRPr="0011344A">
              <w:rPr>
                <w:sz w:val="28"/>
                <w:szCs w:val="28"/>
              </w:rPr>
              <w:t xml:space="preserve"> облдержадміністрації, секретар </w:t>
            </w:r>
            <w:r>
              <w:rPr>
                <w:sz w:val="28"/>
                <w:szCs w:val="28"/>
              </w:rPr>
              <w:t>комісії</w:t>
            </w:r>
          </w:p>
          <w:p w:rsidR="002F298B" w:rsidRPr="0011344A" w:rsidRDefault="002F298B" w:rsidP="002F298B">
            <w:pPr>
              <w:jc w:val="both"/>
              <w:rPr>
                <w:sz w:val="28"/>
                <w:szCs w:val="28"/>
              </w:rPr>
            </w:pPr>
          </w:p>
        </w:tc>
      </w:tr>
      <w:tr w:rsidR="002F298B" w:rsidRPr="0011344A">
        <w:trPr>
          <w:jc w:val="center"/>
        </w:trPr>
        <w:tc>
          <w:tcPr>
            <w:tcW w:w="9427" w:type="dxa"/>
            <w:gridSpan w:val="3"/>
          </w:tcPr>
          <w:p w:rsidR="002F298B" w:rsidRDefault="002F298B" w:rsidP="002F298B">
            <w:pPr>
              <w:jc w:val="center"/>
              <w:rPr>
                <w:sz w:val="28"/>
                <w:szCs w:val="28"/>
              </w:rPr>
            </w:pPr>
            <w:r w:rsidRPr="0011344A">
              <w:rPr>
                <w:sz w:val="28"/>
                <w:szCs w:val="28"/>
              </w:rPr>
              <w:t xml:space="preserve">Члени </w:t>
            </w:r>
            <w:r>
              <w:rPr>
                <w:sz w:val="28"/>
                <w:szCs w:val="28"/>
              </w:rPr>
              <w:t>комісії</w:t>
            </w:r>
            <w:r w:rsidRPr="0011344A">
              <w:rPr>
                <w:sz w:val="28"/>
                <w:szCs w:val="28"/>
              </w:rPr>
              <w:t>:</w:t>
            </w:r>
          </w:p>
          <w:p w:rsidR="002F298B" w:rsidRPr="0011344A" w:rsidRDefault="002F298B" w:rsidP="002F298B">
            <w:pPr>
              <w:jc w:val="center"/>
              <w:rPr>
                <w:sz w:val="28"/>
                <w:szCs w:val="28"/>
              </w:rPr>
            </w:pPr>
          </w:p>
        </w:tc>
      </w:tr>
      <w:tr w:rsidR="002F298B" w:rsidRPr="0011344A">
        <w:trPr>
          <w:jc w:val="center"/>
        </w:trPr>
        <w:tc>
          <w:tcPr>
            <w:tcW w:w="3667" w:type="dxa"/>
          </w:tcPr>
          <w:p w:rsidR="002F298B" w:rsidRDefault="002F298B" w:rsidP="002F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Анохін</w:t>
            </w:r>
          </w:p>
          <w:p w:rsidR="002F298B" w:rsidRDefault="002F298B" w:rsidP="002F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Федорович</w:t>
            </w:r>
          </w:p>
        </w:tc>
        <w:tc>
          <w:tcPr>
            <w:tcW w:w="314" w:type="dxa"/>
          </w:tcPr>
          <w:p w:rsidR="002F298B" w:rsidRDefault="002F298B" w:rsidP="002F29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5446" w:type="dxa"/>
          </w:tcPr>
          <w:p w:rsidR="002F298B" w:rsidRDefault="002F298B" w:rsidP="002F29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інспектування у сфері послуг контрольно-ревізійного управління в Полтавській області (за згодою)</w:t>
            </w:r>
          </w:p>
          <w:p w:rsidR="002F298B" w:rsidRDefault="002F298B" w:rsidP="002F298B">
            <w:pPr>
              <w:jc w:val="both"/>
              <w:rPr>
                <w:sz w:val="28"/>
                <w:szCs w:val="28"/>
              </w:rPr>
            </w:pPr>
          </w:p>
        </w:tc>
      </w:tr>
      <w:tr w:rsidR="002F298B" w:rsidRPr="0011344A">
        <w:trPr>
          <w:jc w:val="center"/>
        </w:trPr>
        <w:tc>
          <w:tcPr>
            <w:tcW w:w="3667" w:type="dxa"/>
          </w:tcPr>
          <w:p w:rsidR="002F298B" w:rsidRDefault="002F298B" w:rsidP="002F29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Бугрій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2F298B" w:rsidRDefault="002F298B" w:rsidP="002F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 Іванович</w:t>
            </w:r>
          </w:p>
        </w:tc>
        <w:tc>
          <w:tcPr>
            <w:tcW w:w="314" w:type="dxa"/>
          </w:tcPr>
          <w:p w:rsidR="002F298B" w:rsidRPr="0011344A" w:rsidRDefault="002F298B" w:rsidP="002F29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46" w:type="dxa"/>
          </w:tcPr>
          <w:p w:rsidR="002F298B" w:rsidRDefault="002F298B" w:rsidP="002F29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з питань розвитку споживчого ринку, сфери побутових послуг та підприємництва облдержадміністрації </w:t>
            </w:r>
          </w:p>
          <w:p w:rsidR="002F298B" w:rsidRDefault="002F298B" w:rsidP="002F298B">
            <w:pPr>
              <w:jc w:val="both"/>
              <w:rPr>
                <w:sz w:val="28"/>
                <w:szCs w:val="28"/>
              </w:rPr>
            </w:pPr>
          </w:p>
        </w:tc>
      </w:tr>
      <w:tr w:rsidR="002F298B" w:rsidRPr="0011344A">
        <w:trPr>
          <w:jc w:val="center"/>
        </w:trPr>
        <w:tc>
          <w:tcPr>
            <w:tcW w:w="3667" w:type="dxa"/>
          </w:tcPr>
          <w:p w:rsidR="002F298B" w:rsidRDefault="002F298B" w:rsidP="002F29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Данилейко</w:t>
            </w:r>
            <w:proofErr w:type="spellEnd"/>
          </w:p>
          <w:p w:rsidR="002F298B" w:rsidRDefault="002F298B" w:rsidP="002F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Іванович</w:t>
            </w:r>
          </w:p>
          <w:p w:rsidR="002F298B" w:rsidRDefault="002F298B" w:rsidP="002F298B">
            <w:pPr>
              <w:rPr>
                <w:sz w:val="28"/>
                <w:szCs w:val="28"/>
              </w:rPr>
            </w:pPr>
          </w:p>
        </w:tc>
        <w:tc>
          <w:tcPr>
            <w:tcW w:w="314" w:type="dxa"/>
          </w:tcPr>
          <w:p w:rsidR="002F298B" w:rsidRPr="0011344A" w:rsidRDefault="002F298B" w:rsidP="002F29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46" w:type="dxa"/>
          </w:tcPr>
          <w:p w:rsidR="002F298B" w:rsidRDefault="002F298B" w:rsidP="002F29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постійної комісії обласної ради з питань промислової політики, підприємництва та інвестицій (за згодою)</w:t>
            </w:r>
          </w:p>
          <w:p w:rsidR="002F298B" w:rsidRPr="0011344A" w:rsidRDefault="002F298B" w:rsidP="002F298B">
            <w:pPr>
              <w:jc w:val="both"/>
              <w:rPr>
                <w:sz w:val="28"/>
                <w:szCs w:val="28"/>
              </w:rPr>
            </w:pPr>
          </w:p>
        </w:tc>
      </w:tr>
      <w:tr w:rsidR="002F298B" w:rsidRPr="0011344A">
        <w:trPr>
          <w:trHeight w:val="182"/>
          <w:jc w:val="center"/>
        </w:trPr>
        <w:tc>
          <w:tcPr>
            <w:tcW w:w="3667" w:type="dxa"/>
          </w:tcPr>
          <w:p w:rsidR="002F298B" w:rsidRDefault="002F298B" w:rsidP="002F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Коваль </w:t>
            </w:r>
          </w:p>
          <w:p w:rsidR="002F298B" w:rsidRDefault="002F298B" w:rsidP="002F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Олексійович</w:t>
            </w:r>
          </w:p>
        </w:tc>
        <w:tc>
          <w:tcPr>
            <w:tcW w:w="314" w:type="dxa"/>
          </w:tcPr>
          <w:p w:rsidR="002F298B" w:rsidRPr="0011344A" w:rsidRDefault="002F298B" w:rsidP="002F29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46" w:type="dxa"/>
          </w:tcPr>
          <w:p w:rsidR="002F298B" w:rsidRDefault="002F298B" w:rsidP="002F29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оподаткування юридичних осіб Державної податкової адміністрації у Полтавській області (за </w:t>
            </w:r>
            <w:r>
              <w:rPr>
                <w:sz w:val="28"/>
                <w:szCs w:val="28"/>
              </w:rPr>
              <w:lastRenderedPageBreak/>
              <w:t>згодою)</w:t>
            </w:r>
          </w:p>
          <w:p w:rsidR="002F298B" w:rsidRDefault="002F298B" w:rsidP="002F29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F298B" w:rsidRPr="0011344A">
        <w:trPr>
          <w:jc w:val="center"/>
        </w:trPr>
        <w:tc>
          <w:tcPr>
            <w:tcW w:w="3667" w:type="dxa"/>
          </w:tcPr>
          <w:p w:rsidR="002F298B" w:rsidRDefault="002F298B" w:rsidP="002F29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Корзун</w:t>
            </w:r>
            <w:proofErr w:type="spellEnd"/>
          </w:p>
          <w:p w:rsidR="002F298B" w:rsidRDefault="002F298B" w:rsidP="002F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Василівна</w:t>
            </w:r>
          </w:p>
          <w:p w:rsidR="002F298B" w:rsidRDefault="002F298B" w:rsidP="002F298B">
            <w:pPr>
              <w:rPr>
                <w:sz w:val="28"/>
                <w:szCs w:val="28"/>
              </w:rPr>
            </w:pPr>
          </w:p>
        </w:tc>
        <w:tc>
          <w:tcPr>
            <w:tcW w:w="314" w:type="dxa"/>
          </w:tcPr>
          <w:p w:rsidR="002F298B" w:rsidRPr="0011344A" w:rsidRDefault="002F298B" w:rsidP="002F29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46" w:type="dxa"/>
          </w:tcPr>
          <w:p w:rsidR="002F298B" w:rsidRDefault="002F298B" w:rsidP="002F29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економічної роботи та грошово-кредитних відносин управління Національного банку України в Полтавській області (за згодою)</w:t>
            </w:r>
          </w:p>
          <w:p w:rsidR="002F298B" w:rsidRPr="0011344A" w:rsidRDefault="002F298B" w:rsidP="002F298B">
            <w:pPr>
              <w:jc w:val="both"/>
              <w:rPr>
                <w:sz w:val="28"/>
                <w:szCs w:val="28"/>
              </w:rPr>
            </w:pPr>
          </w:p>
        </w:tc>
      </w:tr>
      <w:tr w:rsidR="002F298B" w:rsidRPr="0011344A">
        <w:trPr>
          <w:jc w:val="center"/>
        </w:trPr>
        <w:tc>
          <w:tcPr>
            <w:tcW w:w="3667" w:type="dxa"/>
          </w:tcPr>
          <w:p w:rsidR="002F298B" w:rsidRDefault="002F298B" w:rsidP="002F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Кропивка</w:t>
            </w:r>
          </w:p>
          <w:p w:rsidR="002F298B" w:rsidRPr="0011344A" w:rsidRDefault="002F298B" w:rsidP="002F298B">
            <w:pPr>
              <w:rPr>
                <w:sz w:val="28"/>
                <w:szCs w:val="28"/>
              </w:rPr>
            </w:pPr>
            <w:r w:rsidRPr="0011344A">
              <w:rPr>
                <w:sz w:val="28"/>
                <w:szCs w:val="28"/>
              </w:rPr>
              <w:t>Павло Анатолійович</w:t>
            </w:r>
          </w:p>
        </w:tc>
        <w:tc>
          <w:tcPr>
            <w:tcW w:w="314" w:type="dxa"/>
          </w:tcPr>
          <w:p w:rsidR="002F298B" w:rsidRPr="0011344A" w:rsidRDefault="002F298B" w:rsidP="002F298B">
            <w:pPr>
              <w:jc w:val="right"/>
              <w:rPr>
                <w:sz w:val="28"/>
                <w:szCs w:val="28"/>
              </w:rPr>
            </w:pPr>
            <w:r w:rsidRPr="0011344A">
              <w:rPr>
                <w:sz w:val="28"/>
                <w:szCs w:val="28"/>
              </w:rPr>
              <w:t>-</w:t>
            </w:r>
          </w:p>
        </w:tc>
        <w:tc>
          <w:tcPr>
            <w:tcW w:w="5446" w:type="dxa"/>
          </w:tcPr>
          <w:p w:rsidR="002F298B" w:rsidRDefault="002F298B" w:rsidP="002F298B">
            <w:pPr>
              <w:jc w:val="both"/>
              <w:rPr>
                <w:sz w:val="28"/>
                <w:szCs w:val="28"/>
              </w:rPr>
            </w:pPr>
            <w:r w:rsidRPr="0011344A">
              <w:rPr>
                <w:sz w:val="28"/>
                <w:szCs w:val="28"/>
              </w:rPr>
              <w:t xml:space="preserve">заступник </w:t>
            </w:r>
            <w:r>
              <w:rPr>
                <w:sz w:val="28"/>
                <w:szCs w:val="28"/>
              </w:rPr>
              <w:t>начальника Головного фінансового управління облдержадміністрації</w:t>
            </w:r>
          </w:p>
          <w:p w:rsidR="002F298B" w:rsidRPr="0011344A" w:rsidRDefault="002F298B" w:rsidP="002F298B">
            <w:pPr>
              <w:jc w:val="both"/>
              <w:rPr>
                <w:szCs w:val="28"/>
              </w:rPr>
            </w:pPr>
            <w:r w:rsidRPr="0011344A">
              <w:rPr>
                <w:sz w:val="28"/>
                <w:szCs w:val="28"/>
              </w:rPr>
              <w:tab/>
            </w:r>
          </w:p>
        </w:tc>
      </w:tr>
      <w:tr w:rsidR="002F298B" w:rsidRPr="0011344A">
        <w:trPr>
          <w:jc w:val="center"/>
        </w:trPr>
        <w:tc>
          <w:tcPr>
            <w:tcW w:w="3667" w:type="dxa"/>
          </w:tcPr>
          <w:p w:rsidR="002F298B" w:rsidRPr="0011344A" w:rsidRDefault="002F298B" w:rsidP="002F298B">
            <w:pPr>
              <w:rPr>
                <w:sz w:val="28"/>
                <w:szCs w:val="28"/>
              </w:rPr>
            </w:pPr>
            <w:proofErr w:type="spellStart"/>
            <w:r w:rsidRPr="0011344A">
              <w:rPr>
                <w:sz w:val="28"/>
                <w:szCs w:val="28"/>
              </w:rPr>
              <w:t>Кузьменко</w:t>
            </w:r>
            <w:proofErr w:type="spellEnd"/>
          </w:p>
          <w:p w:rsidR="002F298B" w:rsidRPr="0011344A" w:rsidRDefault="002F298B" w:rsidP="002F298B">
            <w:pPr>
              <w:rPr>
                <w:sz w:val="28"/>
                <w:szCs w:val="28"/>
              </w:rPr>
            </w:pPr>
            <w:r w:rsidRPr="0011344A">
              <w:rPr>
                <w:sz w:val="28"/>
                <w:szCs w:val="28"/>
              </w:rPr>
              <w:t>Ніна Володимирівна</w:t>
            </w:r>
          </w:p>
        </w:tc>
        <w:tc>
          <w:tcPr>
            <w:tcW w:w="314" w:type="dxa"/>
          </w:tcPr>
          <w:p w:rsidR="002F298B" w:rsidRPr="0011344A" w:rsidRDefault="002F298B" w:rsidP="002F298B">
            <w:pPr>
              <w:jc w:val="right"/>
              <w:rPr>
                <w:sz w:val="28"/>
                <w:szCs w:val="28"/>
              </w:rPr>
            </w:pPr>
            <w:r w:rsidRPr="0011344A">
              <w:rPr>
                <w:sz w:val="28"/>
                <w:szCs w:val="28"/>
              </w:rPr>
              <w:t>-</w:t>
            </w:r>
          </w:p>
        </w:tc>
        <w:tc>
          <w:tcPr>
            <w:tcW w:w="5446" w:type="dxa"/>
          </w:tcPr>
          <w:p w:rsidR="002F298B" w:rsidRDefault="002F298B" w:rsidP="002F298B">
            <w:pPr>
              <w:jc w:val="both"/>
              <w:rPr>
                <w:sz w:val="28"/>
                <w:szCs w:val="28"/>
              </w:rPr>
            </w:pPr>
            <w:r w:rsidRPr="0011344A">
              <w:rPr>
                <w:sz w:val="28"/>
                <w:szCs w:val="28"/>
              </w:rPr>
              <w:t>генеральний директор Регіонального фонду підтримки підприємництва по Полтавській області</w:t>
            </w:r>
            <w:r>
              <w:rPr>
                <w:sz w:val="28"/>
                <w:szCs w:val="28"/>
              </w:rPr>
              <w:t xml:space="preserve"> (за згодою)</w:t>
            </w:r>
          </w:p>
          <w:p w:rsidR="002F298B" w:rsidRPr="0011344A" w:rsidRDefault="002F298B" w:rsidP="002F298B">
            <w:pPr>
              <w:jc w:val="both"/>
              <w:rPr>
                <w:sz w:val="28"/>
                <w:szCs w:val="28"/>
              </w:rPr>
            </w:pPr>
          </w:p>
        </w:tc>
      </w:tr>
      <w:tr w:rsidR="002F298B" w:rsidRPr="0011344A">
        <w:trPr>
          <w:jc w:val="center"/>
        </w:trPr>
        <w:tc>
          <w:tcPr>
            <w:tcW w:w="3667" w:type="dxa"/>
          </w:tcPr>
          <w:p w:rsidR="002F298B" w:rsidRDefault="002F298B" w:rsidP="002F29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Олексенко</w:t>
            </w:r>
            <w:proofErr w:type="spellEnd"/>
          </w:p>
          <w:p w:rsidR="002F298B" w:rsidRDefault="002F298B" w:rsidP="002F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Сергійович</w:t>
            </w:r>
          </w:p>
          <w:p w:rsidR="002F298B" w:rsidRDefault="002F298B" w:rsidP="002F298B">
            <w:pPr>
              <w:rPr>
                <w:sz w:val="28"/>
                <w:szCs w:val="28"/>
              </w:rPr>
            </w:pPr>
          </w:p>
        </w:tc>
        <w:tc>
          <w:tcPr>
            <w:tcW w:w="314" w:type="dxa"/>
          </w:tcPr>
          <w:p w:rsidR="002F298B" w:rsidRPr="0011344A" w:rsidRDefault="002F298B" w:rsidP="002F29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46" w:type="dxa"/>
          </w:tcPr>
          <w:p w:rsidR="002F298B" w:rsidRDefault="002F298B" w:rsidP="002F29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постійної комісії обласної ради з питань промислової політики, підприємництва та інвестицій (за згодою)</w:t>
            </w:r>
          </w:p>
          <w:p w:rsidR="002F298B" w:rsidRPr="0011344A" w:rsidRDefault="002F298B" w:rsidP="002F298B">
            <w:pPr>
              <w:jc w:val="both"/>
              <w:rPr>
                <w:sz w:val="28"/>
                <w:szCs w:val="28"/>
              </w:rPr>
            </w:pPr>
          </w:p>
        </w:tc>
      </w:tr>
      <w:tr w:rsidR="002F298B" w:rsidRPr="0011344A">
        <w:trPr>
          <w:jc w:val="center"/>
        </w:trPr>
        <w:tc>
          <w:tcPr>
            <w:tcW w:w="3667" w:type="dxa"/>
          </w:tcPr>
          <w:p w:rsidR="002F298B" w:rsidRDefault="002F298B" w:rsidP="002F29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Онищенко</w:t>
            </w:r>
            <w:proofErr w:type="spellEnd"/>
            <w:r>
              <w:rPr>
                <w:sz w:val="28"/>
                <w:szCs w:val="28"/>
              </w:rPr>
              <w:t xml:space="preserve"> Володимир</w:t>
            </w:r>
          </w:p>
          <w:p w:rsidR="002F298B" w:rsidRDefault="002F298B" w:rsidP="002F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Олександрович</w:t>
            </w:r>
          </w:p>
        </w:tc>
        <w:tc>
          <w:tcPr>
            <w:tcW w:w="314" w:type="dxa"/>
          </w:tcPr>
          <w:p w:rsidR="002F298B" w:rsidRDefault="002F298B" w:rsidP="002F29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46" w:type="dxa"/>
          </w:tcPr>
          <w:p w:rsidR="002F298B" w:rsidRDefault="002F298B" w:rsidP="002F29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постійної комісії обласної ради з питань молодіжної політики, спорту та туризму (за згодою)</w:t>
            </w:r>
          </w:p>
          <w:p w:rsidR="002F298B" w:rsidRDefault="002F298B" w:rsidP="002F298B">
            <w:pPr>
              <w:jc w:val="both"/>
              <w:rPr>
                <w:sz w:val="28"/>
                <w:szCs w:val="28"/>
              </w:rPr>
            </w:pPr>
          </w:p>
        </w:tc>
      </w:tr>
      <w:tr w:rsidR="002F298B" w:rsidRPr="0011344A">
        <w:trPr>
          <w:jc w:val="center"/>
        </w:trPr>
        <w:tc>
          <w:tcPr>
            <w:tcW w:w="3667" w:type="dxa"/>
          </w:tcPr>
          <w:p w:rsidR="002F298B" w:rsidRPr="0011344A" w:rsidRDefault="002F298B" w:rsidP="002F298B">
            <w:pPr>
              <w:rPr>
                <w:sz w:val="28"/>
                <w:szCs w:val="28"/>
              </w:rPr>
            </w:pPr>
            <w:proofErr w:type="spellStart"/>
            <w:r w:rsidRPr="0011344A">
              <w:rPr>
                <w:sz w:val="28"/>
                <w:szCs w:val="28"/>
              </w:rPr>
              <w:t>Петрук</w:t>
            </w:r>
            <w:proofErr w:type="spellEnd"/>
          </w:p>
          <w:p w:rsidR="002F298B" w:rsidRPr="0011344A" w:rsidRDefault="002F298B" w:rsidP="002F298B">
            <w:pPr>
              <w:rPr>
                <w:sz w:val="28"/>
                <w:szCs w:val="28"/>
              </w:rPr>
            </w:pPr>
            <w:r w:rsidRPr="0011344A">
              <w:rPr>
                <w:sz w:val="28"/>
                <w:szCs w:val="28"/>
              </w:rPr>
              <w:t>Юрій Олександрович</w:t>
            </w:r>
          </w:p>
        </w:tc>
        <w:tc>
          <w:tcPr>
            <w:tcW w:w="314" w:type="dxa"/>
          </w:tcPr>
          <w:p w:rsidR="002F298B" w:rsidRPr="0011344A" w:rsidRDefault="002F298B" w:rsidP="002F298B">
            <w:pPr>
              <w:jc w:val="right"/>
              <w:rPr>
                <w:sz w:val="28"/>
                <w:szCs w:val="28"/>
              </w:rPr>
            </w:pPr>
            <w:r w:rsidRPr="0011344A">
              <w:rPr>
                <w:sz w:val="28"/>
                <w:szCs w:val="28"/>
              </w:rPr>
              <w:t>-</w:t>
            </w:r>
          </w:p>
        </w:tc>
        <w:tc>
          <w:tcPr>
            <w:tcW w:w="5446" w:type="dxa"/>
          </w:tcPr>
          <w:p w:rsidR="002F298B" w:rsidRPr="0011344A" w:rsidRDefault="002F298B" w:rsidP="002F298B">
            <w:pPr>
              <w:tabs>
                <w:tab w:val="left" w:pos="840"/>
              </w:tabs>
              <w:jc w:val="both"/>
              <w:rPr>
                <w:sz w:val="28"/>
                <w:szCs w:val="28"/>
              </w:rPr>
            </w:pPr>
            <w:r w:rsidRPr="0011344A">
              <w:rPr>
                <w:sz w:val="28"/>
                <w:szCs w:val="28"/>
              </w:rPr>
              <w:t>начальник управління містобудування та</w:t>
            </w:r>
          </w:p>
          <w:p w:rsidR="002F298B" w:rsidRPr="0011344A" w:rsidRDefault="002F298B" w:rsidP="002F298B">
            <w:pPr>
              <w:tabs>
                <w:tab w:val="left" w:pos="840"/>
                <w:tab w:val="left" w:pos="3400"/>
              </w:tabs>
              <w:jc w:val="both"/>
              <w:rPr>
                <w:sz w:val="28"/>
                <w:szCs w:val="28"/>
              </w:rPr>
            </w:pPr>
            <w:r w:rsidRPr="0011344A">
              <w:rPr>
                <w:sz w:val="28"/>
                <w:szCs w:val="28"/>
              </w:rPr>
              <w:t>архітектури облдержадміністрації,</w:t>
            </w:r>
          </w:p>
          <w:p w:rsidR="002F298B" w:rsidRDefault="002F298B" w:rsidP="002F298B">
            <w:pPr>
              <w:jc w:val="both"/>
              <w:rPr>
                <w:sz w:val="28"/>
                <w:szCs w:val="28"/>
              </w:rPr>
            </w:pPr>
            <w:r w:rsidRPr="0011344A">
              <w:rPr>
                <w:sz w:val="28"/>
                <w:szCs w:val="28"/>
              </w:rPr>
              <w:t>головний архітектор області</w:t>
            </w:r>
          </w:p>
          <w:p w:rsidR="002F298B" w:rsidRPr="0011344A" w:rsidRDefault="002F298B" w:rsidP="002F298B">
            <w:pPr>
              <w:jc w:val="both"/>
              <w:rPr>
                <w:sz w:val="28"/>
                <w:szCs w:val="28"/>
              </w:rPr>
            </w:pPr>
          </w:p>
        </w:tc>
      </w:tr>
      <w:tr w:rsidR="002F298B" w:rsidRPr="0011344A">
        <w:trPr>
          <w:jc w:val="center"/>
        </w:trPr>
        <w:tc>
          <w:tcPr>
            <w:tcW w:w="3667" w:type="dxa"/>
          </w:tcPr>
          <w:p w:rsidR="002F298B" w:rsidRDefault="002F298B" w:rsidP="002F29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Рой</w:t>
            </w:r>
            <w:proofErr w:type="spellEnd"/>
          </w:p>
          <w:p w:rsidR="002F298B" w:rsidRDefault="002F298B" w:rsidP="002F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Анатолійович</w:t>
            </w:r>
          </w:p>
          <w:p w:rsidR="002F298B" w:rsidRDefault="002F298B" w:rsidP="002F298B">
            <w:pPr>
              <w:rPr>
                <w:sz w:val="28"/>
                <w:szCs w:val="28"/>
              </w:rPr>
            </w:pPr>
          </w:p>
        </w:tc>
        <w:tc>
          <w:tcPr>
            <w:tcW w:w="314" w:type="dxa"/>
          </w:tcPr>
          <w:p w:rsidR="002F298B" w:rsidRPr="0011344A" w:rsidRDefault="002F298B" w:rsidP="002F29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46" w:type="dxa"/>
          </w:tcPr>
          <w:p w:rsidR="002F298B" w:rsidRPr="0011344A" w:rsidRDefault="002F298B" w:rsidP="002F29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Головного управління Державного казначейства України у Полтавській області (за згодою)</w:t>
            </w:r>
          </w:p>
        </w:tc>
      </w:tr>
      <w:tr w:rsidR="002F298B" w:rsidRPr="0011344A">
        <w:trPr>
          <w:jc w:val="center"/>
        </w:trPr>
        <w:tc>
          <w:tcPr>
            <w:tcW w:w="3667" w:type="dxa"/>
          </w:tcPr>
          <w:p w:rsidR="002F298B" w:rsidRDefault="002F298B" w:rsidP="002F298B">
            <w:pPr>
              <w:rPr>
                <w:sz w:val="28"/>
                <w:szCs w:val="28"/>
              </w:rPr>
            </w:pPr>
          </w:p>
          <w:p w:rsidR="002F298B" w:rsidRDefault="002F298B" w:rsidP="002F298B">
            <w:pPr>
              <w:rPr>
                <w:sz w:val="28"/>
                <w:szCs w:val="28"/>
              </w:rPr>
            </w:pPr>
          </w:p>
          <w:p w:rsidR="002F298B" w:rsidRDefault="002F298B" w:rsidP="002F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–</w:t>
            </w:r>
          </w:p>
          <w:p w:rsidR="002F298B" w:rsidRDefault="002F298B" w:rsidP="002F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 апарату</w:t>
            </w:r>
          </w:p>
          <w:p w:rsidR="002F298B" w:rsidRPr="0011344A" w:rsidRDefault="002F298B" w:rsidP="002F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облдержадміністрації </w:t>
            </w:r>
          </w:p>
        </w:tc>
        <w:tc>
          <w:tcPr>
            <w:tcW w:w="314" w:type="dxa"/>
          </w:tcPr>
          <w:p w:rsidR="002F298B" w:rsidRPr="0011344A" w:rsidRDefault="002F298B" w:rsidP="002F298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446" w:type="dxa"/>
            <w:vAlign w:val="center"/>
          </w:tcPr>
          <w:p w:rsidR="002F298B" w:rsidRDefault="002F298B" w:rsidP="002F298B">
            <w:pPr>
              <w:tabs>
                <w:tab w:val="left" w:pos="840"/>
              </w:tabs>
              <w:jc w:val="both"/>
              <w:rPr>
                <w:sz w:val="28"/>
                <w:szCs w:val="28"/>
              </w:rPr>
            </w:pPr>
          </w:p>
          <w:p w:rsidR="002F298B" w:rsidRDefault="002F298B" w:rsidP="002F298B">
            <w:pPr>
              <w:tabs>
                <w:tab w:val="left" w:pos="840"/>
              </w:tabs>
              <w:jc w:val="both"/>
              <w:rPr>
                <w:sz w:val="28"/>
                <w:szCs w:val="28"/>
              </w:rPr>
            </w:pPr>
          </w:p>
          <w:p w:rsidR="002F298B" w:rsidRDefault="002F298B" w:rsidP="002F298B">
            <w:pPr>
              <w:tabs>
                <w:tab w:val="left" w:pos="840"/>
              </w:tabs>
              <w:jc w:val="both"/>
              <w:rPr>
                <w:sz w:val="28"/>
                <w:szCs w:val="28"/>
              </w:rPr>
            </w:pPr>
          </w:p>
          <w:p w:rsidR="002F298B" w:rsidRDefault="002F298B" w:rsidP="002F298B">
            <w:pPr>
              <w:tabs>
                <w:tab w:val="left" w:pos="840"/>
              </w:tabs>
              <w:jc w:val="both"/>
              <w:rPr>
                <w:sz w:val="28"/>
                <w:szCs w:val="28"/>
              </w:rPr>
            </w:pPr>
          </w:p>
          <w:p w:rsidR="002F298B" w:rsidRDefault="002F298B" w:rsidP="002F29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В.О.Пархоменко</w:t>
            </w:r>
          </w:p>
          <w:p w:rsidR="002F298B" w:rsidRPr="0011344A" w:rsidRDefault="002F298B" w:rsidP="002F298B">
            <w:pPr>
              <w:tabs>
                <w:tab w:val="left" w:pos="84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731B33" w:rsidRDefault="00731B33"/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298B"/>
    <w:rsid w:val="00176FA5"/>
    <w:rsid w:val="002A7D97"/>
    <w:rsid w:val="002F298B"/>
    <w:rsid w:val="00653798"/>
    <w:rsid w:val="00731B33"/>
    <w:rsid w:val="00D61ABE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48F95-4DA2-47CD-89BA-80AB9673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298B"/>
    <w:rPr>
      <w:sz w:val="24"/>
      <w:szCs w:val="24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2F298B"/>
    <w:rPr>
      <w:rFonts w:ascii="Verdana" w:hAnsi="Verdana" w:cs="Verdana"/>
      <w:lang w:val="en-US" w:eastAsia="en-US"/>
    </w:rPr>
  </w:style>
  <w:style w:type="table" w:styleId="TableGrid">
    <w:name w:val="Table Grid"/>
    <w:basedOn w:val="TableNormal"/>
    <w:rsid w:val="002F2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ЗАТВЕРДЖЕНО</vt:lpstr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ЗАТВЕРДЖЕНО</dc:title>
  <dc:subject/>
  <dc:creator>vera</dc:creator>
  <cp:keywords/>
  <dc:description/>
  <cp:lastModifiedBy>Mykhailo Tolstikhin</cp:lastModifiedBy>
  <cp:revision>2</cp:revision>
  <dcterms:created xsi:type="dcterms:W3CDTF">2023-06-08T12:43:00Z</dcterms:created>
  <dcterms:modified xsi:type="dcterms:W3CDTF">2023-06-08T12:43:00Z</dcterms:modified>
</cp:coreProperties>
</file>